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949B" w14:textId="77777777" w:rsidR="0018369C" w:rsidRDefault="0018369C" w:rsidP="0018369C">
      <w:pPr>
        <w:shd w:val="clear" w:color="auto" w:fill="FFFFFF"/>
        <w:spacing w:after="100" w:afterAutospacing="1" w:line="240" w:lineRule="auto"/>
        <w:outlineLvl w:val="2"/>
        <w:rPr>
          <w:rFonts w:ascii="Source Sans Pro" w:eastAsia="Times New Roman" w:hAnsi="Source Sans Pro" w:cs="Times New Roman"/>
          <w:color w:val="555555"/>
          <w:sz w:val="36"/>
          <w:szCs w:val="36"/>
        </w:rPr>
      </w:pPr>
      <w:r>
        <w:rPr>
          <w:rFonts w:ascii="Source Sans Pro" w:eastAsia="Times New Roman" w:hAnsi="Source Sans Pro" w:cs="Times New Roman"/>
          <w:noProof/>
          <w:color w:val="555555"/>
          <w:sz w:val="36"/>
          <w:szCs w:val="36"/>
        </w:rPr>
        <w:drawing>
          <wp:inline distT="0" distB="0" distL="0" distR="0" wp14:anchorId="75BF6D99" wp14:editId="3A1E44EF">
            <wp:extent cx="2000250" cy="1005468"/>
            <wp:effectExtent l="0" t="0" r="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708" cy="101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95670" w14:textId="36474A49" w:rsidR="0018369C" w:rsidRPr="0018369C" w:rsidRDefault="0018369C" w:rsidP="0018369C">
      <w:pPr>
        <w:shd w:val="clear" w:color="auto" w:fill="FFFFFF"/>
        <w:spacing w:after="100" w:afterAutospacing="1" w:line="240" w:lineRule="auto"/>
        <w:outlineLvl w:val="2"/>
        <w:rPr>
          <w:rFonts w:ascii="Source Sans Pro" w:eastAsia="Times New Roman" w:hAnsi="Source Sans Pro" w:cs="Times New Roman"/>
          <w:color w:val="555555"/>
          <w:sz w:val="36"/>
          <w:szCs w:val="36"/>
        </w:rPr>
      </w:pPr>
      <w:r w:rsidRPr="0018369C">
        <w:rPr>
          <w:rFonts w:ascii="Source Sans Pro" w:eastAsia="Times New Roman" w:hAnsi="Source Sans Pro" w:cs="Times New Roman"/>
          <w:color w:val="555555"/>
          <w:sz w:val="36"/>
          <w:szCs w:val="36"/>
        </w:rPr>
        <w:t>COVID-19 &amp; What to Expect</w:t>
      </w:r>
    </w:p>
    <w:p w14:paraId="7A95D3DC" w14:textId="39607B26" w:rsidR="0018369C" w:rsidRPr="0018369C" w:rsidRDefault="0018369C" w:rsidP="0018369C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r>
        <w:rPr>
          <w:rFonts w:ascii="Source Sans Pro" w:eastAsia="Times New Roman" w:hAnsi="Source Sans Pro" w:cs="Times New Roman"/>
          <w:color w:val="555555"/>
          <w:sz w:val="27"/>
          <w:szCs w:val="27"/>
        </w:rPr>
        <w:t>Cancer</w:t>
      </w:r>
      <w:r w:rsidRPr="0018369C"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 doesn’t stop because of this crisis, and neither will we. But </w:t>
      </w:r>
      <w:r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Camp </w:t>
      </w:r>
      <w:proofErr w:type="spellStart"/>
      <w:r>
        <w:rPr>
          <w:rFonts w:ascii="Source Sans Pro" w:eastAsia="Times New Roman" w:hAnsi="Source Sans Pro" w:cs="Times New Roman"/>
          <w:color w:val="555555"/>
          <w:sz w:val="27"/>
          <w:szCs w:val="27"/>
        </w:rPr>
        <w:t>Mak</w:t>
      </w:r>
      <w:proofErr w:type="spellEnd"/>
      <w:r>
        <w:rPr>
          <w:rFonts w:ascii="Source Sans Pro" w:eastAsia="Times New Roman" w:hAnsi="Source Sans Pro" w:cs="Times New Roman"/>
          <w:color w:val="555555"/>
          <w:sz w:val="27"/>
          <w:szCs w:val="27"/>
        </w:rPr>
        <w:t>-A-Dream</w:t>
      </w:r>
      <w:r w:rsidRPr="0018369C"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 will implement a variety of new protocols in keeping with current guidance on event attendance from the CDC, state, city and other local agencies to keep our participants, volunteers, staff and host communit</w:t>
      </w:r>
      <w:r w:rsidR="00E46909">
        <w:rPr>
          <w:rFonts w:ascii="Source Sans Pro" w:eastAsia="Times New Roman" w:hAnsi="Source Sans Pro" w:cs="Times New Roman"/>
          <w:color w:val="555555"/>
          <w:sz w:val="27"/>
          <w:szCs w:val="27"/>
        </w:rPr>
        <w:t>y</w:t>
      </w:r>
      <w:r w:rsidRPr="0018369C"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 as safe as possible. These practices will be reviewed 90, 60 and 35 days from event day and may be adjusted as directed by evolving medical information to ensure your safety. </w:t>
      </w:r>
    </w:p>
    <w:p w14:paraId="60EDA292" w14:textId="53D4E08F" w:rsidR="0018369C" w:rsidRPr="0018369C" w:rsidRDefault="0018369C" w:rsidP="0018369C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r w:rsidRPr="0018369C"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COVID-19 has considerably effected event planning and execution details. As in-person gatherings return, </w:t>
      </w:r>
      <w:r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Camp </w:t>
      </w:r>
      <w:proofErr w:type="spellStart"/>
      <w:r>
        <w:rPr>
          <w:rFonts w:ascii="Source Sans Pro" w:eastAsia="Times New Roman" w:hAnsi="Source Sans Pro" w:cs="Times New Roman"/>
          <w:color w:val="555555"/>
          <w:sz w:val="27"/>
          <w:szCs w:val="27"/>
        </w:rPr>
        <w:t>Mak</w:t>
      </w:r>
      <w:proofErr w:type="spellEnd"/>
      <w:r>
        <w:rPr>
          <w:rFonts w:ascii="Source Sans Pro" w:eastAsia="Times New Roman" w:hAnsi="Source Sans Pro" w:cs="Times New Roman"/>
          <w:color w:val="555555"/>
          <w:sz w:val="27"/>
          <w:szCs w:val="27"/>
        </w:rPr>
        <w:t>-A-Dream</w:t>
      </w:r>
      <w:r w:rsidRPr="0018369C"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 is learning from industry experts and other nonprofits across the country. </w:t>
      </w:r>
      <w:r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We are </w:t>
      </w:r>
      <w:r w:rsidRPr="0018369C">
        <w:rPr>
          <w:rFonts w:ascii="Source Sans Pro" w:eastAsia="Times New Roman" w:hAnsi="Source Sans Pro" w:cs="Times New Roman"/>
          <w:color w:val="555555"/>
          <w:sz w:val="27"/>
          <w:szCs w:val="27"/>
        </w:rPr>
        <w:t>focused on following the best practices</w:t>
      </w:r>
      <w:r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.  </w:t>
      </w:r>
    </w:p>
    <w:p w14:paraId="17829A6D" w14:textId="77777777" w:rsidR="0018369C" w:rsidRPr="0018369C" w:rsidRDefault="0018369C" w:rsidP="0018369C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</w:pPr>
      <w:r w:rsidRPr="0018369C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>Overall Safety Protocols for 2021</w:t>
      </w:r>
    </w:p>
    <w:p w14:paraId="45C28A72" w14:textId="5AF48E85" w:rsidR="00AD2BB8" w:rsidRDefault="00AD2BB8" w:rsidP="00183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A rider cap of 250 will be implemented and will not be adjusted without written consent from the local health department.  </w:t>
      </w:r>
    </w:p>
    <w:p w14:paraId="086B03D8" w14:textId="41D93B3E" w:rsidR="0018369C" w:rsidRPr="0018369C" w:rsidRDefault="0018369C" w:rsidP="00183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The event will be reviewed through a rigorous health and safety mitigation process with multiple checks and balances to ensure the best and safest environment for participants, staff, volunteers, vendors, and sponsors.</w:t>
      </w:r>
    </w:p>
    <w:p w14:paraId="0C7F2A72" w14:textId="77777777" w:rsidR="0018369C" w:rsidRPr="0018369C" w:rsidRDefault="0018369C" w:rsidP="00183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Adjustments to ride components will be made based on the current conditions of disease transmission, vaccination rates, and restrictions per jurisdiction. Evaluated 90, 65, and 35 days from the event.</w:t>
      </w:r>
    </w:p>
    <w:p w14:paraId="058C1B01" w14:textId="0758DC92" w:rsidR="0018369C" w:rsidRPr="0018369C" w:rsidRDefault="0018369C" w:rsidP="00183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Personal responsibilities will be communicated to </w:t>
      </w:r>
      <w:r>
        <w:rPr>
          <w:rFonts w:ascii="inherit" w:eastAsia="Times New Roman" w:hAnsi="inherit" w:cs="Times New Roman"/>
          <w:color w:val="555555"/>
          <w:sz w:val="27"/>
          <w:szCs w:val="27"/>
        </w:rPr>
        <w:t>rider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, staff, </w:t>
      </w:r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and 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volunteers prior to the event via phone, email, social media, and event website updates.</w:t>
      </w:r>
    </w:p>
    <w:p w14:paraId="6AF4A2B1" w14:textId="757D29CA" w:rsidR="0018369C" w:rsidRPr="0018369C" w:rsidRDefault="0018369C" w:rsidP="001836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All efforts will take place to make sure our </w:t>
      </w:r>
      <w:r>
        <w:rPr>
          <w:rFonts w:ascii="inherit" w:eastAsia="Times New Roman" w:hAnsi="inherit" w:cs="Times New Roman"/>
          <w:color w:val="555555"/>
          <w:sz w:val="27"/>
          <w:szCs w:val="27"/>
        </w:rPr>
        <w:t>riders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, staff, </w:t>
      </w:r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and 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volunteers have the most up to date information available.</w:t>
      </w:r>
    </w:p>
    <w:p w14:paraId="496EEDA6" w14:textId="77777777" w:rsidR="0018369C" w:rsidRPr="0018369C" w:rsidRDefault="0018369C" w:rsidP="0018369C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</w:pPr>
      <w:r w:rsidRPr="0018369C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>Event Safety Protocols</w:t>
      </w:r>
    </w:p>
    <w:p w14:paraId="3F9FCF2C" w14:textId="2674923F" w:rsidR="0018369C" w:rsidRPr="0018369C" w:rsidRDefault="0018369C" w:rsidP="00183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Pre-Event </w:t>
      </w:r>
      <w:r w:rsidR="00AD2BB8">
        <w:rPr>
          <w:rFonts w:ascii="inherit" w:eastAsia="Times New Roman" w:hAnsi="inherit" w:cs="Times New Roman"/>
          <w:color w:val="555555"/>
          <w:sz w:val="27"/>
          <w:szCs w:val="27"/>
        </w:rPr>
        <w:t>COVID-19 self-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screen</w:t>
      </w:r>
      <w:r w:rsidR="00AD2BB8">
        <w:rPr>
          <w:rFonts w:ascii="inherit" w:eastAsia="Times New Roman" w:hAnsi="inherit" w:cs="Times New Roman"/>
          <w:color w:val="555555"/>
          <w:sz w:val="27"/>
          <w:szCs w:val="27"/>
        </w:rPr>
        <w:t xml:space="preserve"> will be required of a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ll </w:t>
      </w:r>
      <w:r w:rsidR="00AD2BB8">
        <w:rPr>
          <w:rFonts w:ascii="inherit" w:eastAsia="Times New Roman" w:hAnsi="inherit" w:cs="Times New Roman"/>
          <w:color w:val="555555"/>
          <w:sz w:val="27"/>
          <w:szCs w:val="27"/>
        </w:rPr>
        <w:t xml:space="preserve">riders, 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staff</w:t>
      </w:r>
      <w:r w:rsidR="00AD2BB8">
        <w:rPr>
          <w:rFonts w:ascii="inherit" w:eastAsia="Times New Roman" w:hAnsi="inherit" w:cs="Times New Roman"/>
          <w:color w:val="555555"/>
          <w:sz w:val="27"/>
          <w:szCs w:val="27"/>
        </w:rPr>
        <w:t xml:space="preserve"> 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and volunteers.</w:t>
      </w:r>
    </w:p>
    <w:p w14:paraId="363AB9B8" w14:textId="5F825F68" w:rsidR="0018369C" w:rsidRPr="0018369C" w:rsidRDefault="0018369C" w:rsidP="00183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lastRenderedPageBreak/>
        <w:t xml:space="preserve">Hand sanitizer will be available throughout the event including packet pickup locations, </w:t>
      </w:r>
      <w:r>
        <w:rPr>
          <w:rFonts w:ascii="inherit" w:eastAsia="Times New Roman" w:hAnsi="inherit" w:cs="Times New Roman"/>
          <w:color w:val="555555"/>
          <w:sz w:val="27"/>
          <w:szCs w:val="27"/>
        </w:rPr>
        <w:t>course stops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, and in and around portable toilets.</w:t>
      </w:r>
    </w:p>
    <w:p w14:paraId="05F3A894" w14:textId="77777777" w:rsidR="0018369C" w:rsidRPr="0018369C" w:rsidRDefault="0018369C" w:rsidP="00183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Face coverings will be required for all riders, volunteers, and staff throughout the event. Riders may remove their masks when out on the road.</w:t>
      </w:r>
    </w:p>
    <w:p w14:paraId="6F96FC58" w14:textId="77777777" w:rsidR="0018369C" w:rsidRPr="0018369C" w:rsidRDefault="0018369C" w:rsidP="00183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Event signage will promote safe social distancing practices including maintaining 6 feet of distance or more between others.</w:t>
      </w:r>
    </w:p>
    <w:p w14:paraId="0E5BC038" w14:textId="77777777" w:rsidR="0018369C" w:rsidRPr="0018369C" w:rsidRDefault="0018369C" w:rsidP="00183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Dedicated lanes and waiting spots will be provided to aid in physical distancing in areas where cyclists congregate such as packet pick-up, start line, and restrooms.</w:t>
      </w:r>
    </w:p>
    <w:p w14:paraId="70E9EEBF" w14:textId="77777777" w:rsidR="0018369C" w:rsidRPr="0018369C" w:rsidRDefault="0018369C" w:rsidP="00183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Anyone at increased risk or exhibiting symptoms of COVID-19 will be directed to stay home.</w:t>
      </w:r>
    </w:p>
    <w:p w14:paraId="5978FD63" w14:textId="5A0E3711" w:rsidR="0018369C" w:rsidRPr="0018369C" w:rsidRDefault="0018369C" w:rsidP="001836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Staff and volunteers will be provided gloves or other PPE if their role requires additional interaction (ex: plastic shields, disinfectant</w:t>
      </w:r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555555"/>
          <w:sz w:val="27"/>
          <w:szCs w:val="27"/>
        </w:rPr>
        <w:t>etc</w:t>
      </w:r>
      <w:proofErr w:type="spellEnd"/>
      <w:r>
        <w:rPr>
          <w:rFonts w:ascii="inherit" w:eastAsia="Times New Roman" w:hAnsi="inherit" w:cs="Times New Roman"/>
          <w:color w:val="555555"/>
          <w:sz w:val="27"/>
          <w:szCs w:val="27"/>
        </w:rPr>
        <w:t>)</w:t>
      </w:r>
    </w:p>
    <w:p w14:paraId="119D9D4D" w14:textId="738A60BB" w:rsidR="0018369C" w:rsidRPr="0018369C" w:rsidRDefault="0018369C" w:rsidP="0018369C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</w:pPr>
      <w:r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>RATPOD Unlimited</w:t>
      </w:r>
      <w:r w:rsidRPr="0018369C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 xml:space="preserve"> Option Available</w:t>
      </w:r>
    </w:p>
    <w:p w14:paraId="66A860BF" w14:textId="0A750F68" w:rsidR="0018369C" w:rsidRPr="0018369C" w:rsidRDefault="0018369C" w:rsidP="0018369C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r w:rsidRPr="0018369C"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If deemed unsafe to hold the </w:t>
      </w:r>
      <w:r>
        <w:rPr>
          <w:rFonts w:ascii="Source Sans Pro" w:eastAsia="Times New Roman" w:hAnsi="Source Sans Pro" w:cs="Times New Roman"/>
          <w:color w:val="555555"/>
          <w:sz w:val="27"/>
          <w:szCs w:val="27"/>
        </w:rPr>
        <w:t>RATPOD</w:t>
      </w:r>
      <w:r w:rsidRPr="0018369C"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 in person or a cyclist does not feel comfortable participating in the modified in-person experience, </w:t>
      </w:r>
      <w:r w:rsidR="00E46909">
        <w:rPr>
          <w:rFonts w:ascii="Source Sans Pro" w:eastAsia="Times New Roman" w:hAnsi="Source Sans Pro" w:cs="Times New Roman"/>
          <w:color w:val="555555"/>
          <w:sz w:val="27"/>
          <w:szCs w:val="27"/>
        </w:rPr>
        <w:t>our RATPOD Unlimited</w:t>
      </w:r>
      <w:r w:rsidRPr="0018369C"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 option exists for each rider to stay connected.</w:t>
      </w:r>
    </w:p>
    <w:p w14:paraId="64946E0E" w14:textId="31ABE5C0" w:rsidR="0018369C" w:rsidRPr="0018369C" w:rsidRDefault="00E46909" w:rsidP="0018369C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r>
        <w:rPr>
          <w:rFonts w:ascii="Source Sans Pro" w:eastAsia="Times New Roman" w:hAnsi="Source Sans Pro" w:cs="Times New Roman"/>
          <w:color w:val="555555"/>
          <w:sz w:val="27"/>
          <w:szCs w:val="27"/>
        </w:rPr>
        <w:t>RATPOD Unlimited</w:t>
      </w:r>
      <w:r w:rsidR="0018369C" w:rsidRPr="0018369C">
        <w:rPr>
          <w:rFonts w:ascii="Source Sans Pro" w:eastAsia="Times New Roman" w:hAnsi="Source Sans Pro" w:cs="Times New Roman"/>
          <w:color w:val="555555"/>
          <w:sz w:val="27"/>
          <w:szCs w:val="27"/>
        </w:rPr>
        <w:t>: Registration Fee – $</w:t>
      </w:r>
      <w:r>
        <w:rPr>
          <w:rFonts w:ascii="Source Sans Pro" w:eastAsia="Times New Roman" w:hAnsi="Source Sans Pro" w:cs="Times New Roman"/>
          <w:color w:val="555555"/>
          <w:sz w:val="27"/>
          <w:szCs w:val="27"/>
        </w:rPr>
        <w:t>25</w:t>
      </w:r>
    </w:p>
    <w:p w14:paraId="2D4EF3CB" w14:textId="77777777" w:rsidR="0018369C" w:rsidRPr="0018369C" w:rsidRDefault="0018369C" w:rsidP="0018369C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</w:pPr>
      <w:r w:rsidRPr="0018369C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 xml:space="preserve">What to Expect at Packet </w:t>
      </w:r>
      <w:proofErr w:type="gramStart"/>
      <w:r w:rsidRPr="0018369C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>Pick-Up</w:t>
      </w:r>
      <w:proofErr w:type="gramEnd"/>
    </w:p>
    <w:p w14:paraId="54415DA1" w14:textId="753EA357" w:rsidR="0018369C" w:rsidRPr="0018369C" w:rsidRDefault="0018369C" w:rsidP="00183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Packet Pick-up will take place Friday immediately prior to the ride.</w:t>
      </w:r>
    </w:p>
    <w:p w14:paraId="6AB1CFB0" w14:textId="43BDC0AA" w:rsidR="0018369C" w:rsidRPr="0018369C" w:rsidRDefault="0018369C" w:rsidP="00183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Goodie bags will include rider packet, t-shirt, </w:t>
      </w:r>
      <w:r>
        <w:rPr>
          <w:rFonts w:ascii="inherit" w:eastAsia="Times New Roman" w:hAnsi="inherit" w:cs="Times New Roman"/>
          <w:color w:val="555555"/>
          <w:sz w:val="27"/>
          <w:szCs w:val="27"/>
        </w:rPr>
        <w:t>jersey if earned, and sponsor swag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.</w:t>
      </w:r>
    </w:p>
    <w:p w14:paraId="427989D9" w14:textId="77777777" w:rsidR="0018369C" w:rsidRPr="0018369C" w:rsidRDefault="0018369C" w:rsidP="00183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Packet Pick-up areas will be outdoors with enforced social distancing, crowd control and mask requirements.</w:t>
      </w:r>
    </w:p>
    <w:p w14:paraId="5AAB5DB2" w14:textId="77777777" w:rsidR="0018369C" w:rsidRPr="0018369C" w:rsidRDefault="0018369C" w:rsidP="001836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If conditions require, Packet Pick-Up will transition to a drive-thru option.</w:t>
      </w:r>
    </w:p>
    <w:p w14:paraId="7B366228" w14:textId="77777777" w:rsidR="0018369C" w:rsidRPr="0018369C" w:rsidRDefault="0018369C" w:rsidP="0018369C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</w:pPr>
      <w:r w:rsidRPr="0018369C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 xml:space="preserve">What to Expect at the Start </w:t>
      </w:r>
      <w:proofErr w:type="gramStart"/>
      <w:r w:rsidRPr="0018369C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>Lines</w:t>
      </w:r>
      <w:proofErr w:type="gramEnd"/>
    </w:p>
    <w:p w14:paraId="75DD6645" w14:textId="70234008" w:rsidR="00511EFA" w:rsidRPr="0018369C" w:rsidRDefault="00511EFA" w:rsidP="00511E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All participants will receive a designated start time.</w:t>
      </w:r>
      <w:r w:rsidR="00AD2BB8">
        <w:rPr>
          <w:rFonts w:ascii="inherit" w:eastAsia="Times New Roman" w:hAnsi="inherit" w:cs="Times New Roman"/>
          <w:color w:val="555555"/>
          <w:sz w:val="27"/>
          <w:szCs w:val="27"/>
        </w:rPr>
        <w:t xml:space="preserve">  </w:t>
      </w:r>
    </w:p>
    <w:p w14:paraId="5C48AFE3" w14:textId="77777777" w:rsidR="00AD2BB8" w:rsidRDefault="0018369C" w:rsidP="00183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Start times will be staggered with no more than 50 riders starting at one time.  </w:t>
      </w:r>
    </w:p>
    <w:p w14:paraId="70609955" w14:textId="14581B38" w:rsidR="0018369C" w:rsidRPr="0018369C" w:rsidRDefault="0018369C" w:rsidP="00183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>
        <w:rPr>
          <w:rFonts w:ascii="inherit" w:eastAsia="Times New Roman" w:hAnsi="inherit" w:cs="Times New Roman"/>
          <w:color w:val="555555"/>
          <w:sz w:val="27"/>
          <w:szCs w:val="27"/>
        </w:rPr>
        <w:t>Staging areas will be setup on campus of UM Western</w:t>
      </w:r>
      <w:r w:rsidR="00AD2BB8">
        <w:rPr>
          <w:rFonts w:ascii="inherit" w:eastAsia="Times New Roman" w:hAnsi="inherit" w:cs="Times New Roman"/>
          <w:color w:val="555555"/>
          <w:sz w:val="27"/>
          <w:szCs w:val="27"/>
        </w:rPr>
        <w:t xml:space="preserve"> and participants must stay in their respective area until their wave is called.  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Please use social distancing protocols</w:t>
      </w:r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 and stay in your designated staging area until called.</w:t>
      </w:r>
    </w:p>
    <w:p w14:paraId="44E73502" w14:textId="1392456E" w:rsidR="0018369C" w:rsidRPr="0018369C" w:rsidRDefault="00AD2BB8" w:rsidP="00183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>
        <w:rPr>
          <w:rFonts w:ascii="inherit" w:eastAsia="Times New Roman" w:hAnsi="inherit" w:cs="Times New Roman"/>
          <w:color w:val="555555"/>
          <w:sz w:val="27"/>
          <w:szCs w:val="27"/>
        </w:rPr>
        <w:lastRenderedPageBreak/>
        <w:t>Start Line en</w:t>
      </w:r>
      <w:r w:rsidR="0018369C" w:rsidRPr="0018369C">
        <w:rPr>
          <w:rFonts w:ascii="inherit" w:eastAsia="Times New Roman" w:hAnsi="inherit" w:cs="Times New Roman"/>
          <w:color w:val="555555"/>
          <w:sz w:val="27"/>
          <w:szCs w:val="27"/>
        </w:rPr>
        <w:t>try points will be on</w:t>
      </w:r>
      <w:r w:rsidR="00511EFA">
        <w:rPr>
          <w:rFonts w:ascii="inherit" w:eastAsia="Times New Roman" w:hAnsi="inherit" w:cs="Times New Roman"/>
          <w:color w:val="555555"/>
          <w:sz w:val="27"/>
          <w:szCs w:val="27"/>
        </w:rPr>
        <w:t>e</w:t>
      </w:r>
      <w:r w:rsidR="0018369C" w:rsidRPr="0018369C">
        <w:rPr>
          <w:rFonts w:ascii="inherit" w:eastAsia="Times New Roman" w:hAnsi="inherit" w:cs="Times New Roman"/>
          <w:color w:val="555555"/>
          <w:sz w:val="27"/>
          <w:szCs w:val="27"/>
        </w:rPr>
        <w:t>-way with significant distance of 6 feet or more.</w:t>
      </w:r>
    </w:p>
    <w:p w14:paraId="74E9738D" w14:textId="77777777" w:rsidR="0018369C" w:rsidRPr="0018369C" w:rsidRDefault="0018369C" w:rsidP="00183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Self-serve bag drop will be available. Be sure to place a luggage tag from your rider packet on the bag.</w:t>
      </w:r>
    </w:p>
    <w:p w14:paraId="7D95836B" w14:textId="50C6B7E3" w:rsidR="0018369C" w:rsidRPr="0018369C" w:rsidRDefault="00511EFA" w:rsidP="001836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Riders will be given an opportunity to select their start time two-weeks prior to the event.  </w:t>
      </w:r>
    </w:p>
    <w:p w14:paraId="1D5E728A" w14:textId="76080F1E" w:rsidR="00511EFA" w:rsidRPr="0018369C" w:rsidRDefault="0018369C" w:rsidP="00511E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Consideration will be taken for teams to start together.</w:t>
      </w:r>
    </w:p>
    <w:p w14:paraId="321DED43" w14:textId="77777777" w:rsidR="0018369C" w:rsidRPr="0018369C" w:rsidRDefault="0018369C" w:rsidP="0018369C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</w:pPr>
      <w:r w:rsidRPr="0018369C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 xml:space="preserve">What to Expect on the </w:t>
      </w:r>
      <w:proofErr w:type="gramStart"/>
      <w:r w:rsidRPr="0018369C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>Routes</w:t>
      </w:r>
      <w:proofErr w:type="gramEnd"/>
    </w:p>
    <w:p w14:paraId="4123F40A" w14:textId="10E469F9" w:rsidR="0018369C" w:rsidRPr="0018369C" w:rsidRDefault="0018369C" w:rsidP="001836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Cyclists will be encouraged to follow physical distancing protocols throughout the ride.</w:t>
      </w:r>
      <w:r w:rsidR="00511EFA">
        <w:rPr>
          <w:rFonts w:ascii="inherit" w:eastAsia="Times New Roman" w:hAnsi="inherit" w:cs="Times New Roman"/>
          <w:color w:val="555555"/>
          <w:sz w:val="27"/>
          <w:szCs w:val="27"/>
        </w:rPr>
        <w:t xml:space="preserve">  </w:t>
      </w:r>
    </w:p>
    <w:p w14:paraId="1B55EF2A" w14:textId="48D68BDA" w:rsidR="0018369C" w:rsidRPr="0018369C" w:rsidRDefault="0018369C" w:rsidP="001836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SAG vehicles will be available on the route with capacity limited to 50% to ensure rider and volunteer safety.</w:t>
      </w:r>
    </w:p>
    <w:p w14:paraId="4AC4D554" w14:textId="77777777" w:rsidR="0018369C" w:rsidRPr="0018369C" w:rsidRDefault="0018369C" w:rsidP="001836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Masks will be required in SAG vehicles to ensure safety. SAG vehicles will be equipped with extra masks.</w:t>
      </w:r>
    </w:p>
    <w:p w14:paraId="7C38E4C2" w14:textId="70B5997C" w:rsidR="0018369C" w:rsidRDefault="0018369C" w:rsidP="001836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Cyclists must bring their own water bottles to fill </w:t>
      </w:r>
      <w:r w:rsidR="00511EFA">
        <w:rPr>
          <w:rFonts w:ascii="inherit" w:eastAsia="Times New Roman" w:hAnsi="inherit" w:cs="Times New Roman"/>
          <w:color w:val="555555"/>
          <w:sz w:val="27"/>
          <w:szCs w:val="27"/>
        </w:rPr>
        <w:t>at course stops.</w:t>
      </w:r>
    </w:p>
    <w:p w14:paraId="5B8E3E23" w14:textId="62A5036B" w:rsidR="00511EFA" w:rsidRPr="0018369C" w:rsidRDefault="00511EFA" w:rsidP="00511E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>
        <w:rPr>
          <w:rFonts w:ascii="inherit" w:eastAsia="Times New Roman" w:hAnsi="inherit" w:cs="Times New Roman"/>
          <w:color w:val="555555"/>
          <w:sz w:val="27"/>
          <w:szCs w:val="27"/>
        </w:rPr>
        <w:t>Should you require a return trip to Dillon via bus, bus</w:t>
      </w:r>
      <w:r w:rsidR="00AD2BB8">
        <w:rPr>
          <w:rFonts w:ascii="inherit" w:eastAsia="Times New Roman" w:hAnsi="inherit" w:cs="Times New Roman"/>
          <w:color w:val="555555"/>
          <w:sz w:val="27"/>
          <w:szCs w:val="27"/>
        </w:rPr>
        <w:t xml:space="preserve">es will be located at </w:t>
      </w:r>
      <w:r w:rsidR="00C274C3">
        <w:rPr>
          <w:rFonts w:ascii="inherit" w:eastAsia="Times New Roman" w:hAnsi="inherit" w:cs="Times New Roman"/>
          <w:color w:val="555555"/>
          <w:sz w:val="27"/>
          <w:szCs w:val="27"/>
        </w:rPr>
        <w:t>the Polaris b</w:t>
      </w:r>
      <w:bookmarkStart w:id="0" w:name="_GoBack"/>
      <w:bookmarkEnd w:id="0"/>
      <w:r>
        <w:rPr>
          <w:rFonts w:ascii="inherit" w:eastAsia="Times New Roman" w:hAnsi="inherit" w:cs="Times New Roman"/>
          <w:color w:val="555555"/>
          <w:sz w:val="27"/>
          <w:szCs w:val="27"/>
        </w:rPr>
        <w:t>reakfast s</w:t>
      </w:r>
      <w:r w:rsidR="00C274C3">
        <w:rPr>
          <w:rFonts w:ascii="inherit" w:eastAsia="Times New Roman" w:hAnsi="inherit" w:cs="Times New Roman"/>
          <w:color w:val="555555"/>
          <w:sz w:val="27"/>
          <w:szCs w:val="27"/>
        </w:rPr>
        <w:t>top and the Wise River l</w:t>
      </w:r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unch </w:t>
      </w:r>
      <w:proofErr w:type="gramStart"/>
      <w:r>
        <w:rPr>
          <w:rFonts w:ascii="inherit" w:eastAsia="Times New Roman" w:hAnsi="inherit" w:cs="Times New Roman"/>
          <w:color w:val="555555"/>
          <w:sz w:val="27"/>
          <w:szCs w:val="27"/>
        </w:rPr>
        <w:t>stop.</w:t>
      </w:r>
      <w:proofErr w:type="gramEnd"/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  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Buses will be limited to </w:t>
      </w:r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26 occupants 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for safety.</w:t>
      </w:r>
    </w:p>
    <w:p w14:paraId="01CE1F2A" w14:textId="290D271A" w:rsidR="00511EFA" w:rsidRPr="0018369C" w:rsidRDefault="00511EFA" w:rsidP="00511E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Masks will be required on buses. Hand sanitizer will also be provided on buses.</w:t>
      </w:r>
    </w:p>
    <w:p w14:paraId="2DACE03D" w14:textId="4C767215" w:rsidR="0018369C" w:rsidRPr="0018369C" w:rsidRDefault="0018369C" w:rsidP="0018369C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</w:pPr>
      <w:r w:rsidRPr="0018369C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 xml:space="preserve">What to Expect at </w:t>
      </w:r>
      <w:r w:rsidR="00511EFA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 xml:space="preserve">Course </w:t>
      </w:r>
      <w:proofErr w:type="gramStart"/>
      <w:r w:rsidR="00511EFA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>Stops</w:t>
      </w:r>
      <w:proofErr w:type="gramEnd"/>
    </w:p>
    <w:p w14:paraId="4F116EC4" w14:textId="21D1365B" w:rsidR="0018369C" w:rsidRPr="0018369C" w:rsidRDefault="0018369C" w:rsidP="001836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Masks must be worn at all times by cyclists, volunteers, staff, and vendors while at stops</w:t>
      </w:r>
      <w:r w:rsidR="00511EFA">
        <w:rPr>
          <w:rFonts w:ascii="inherit" w:eastAsia="Times New Roman" w:hAnsi="inherit" w:cs="Times New Roman"/>
          <w:color w:val="555555"/>
          <w:sz w:val="27"/>
          <w:szCs w:val="27"/>
        </w:rPr>
        <w:t xml:space="preserve">, unless eating or drinking.  </w:t>
      </w:r>
    </w:p>
    <w:p w14:paraId="6AD32573" w14:textId="721F0C35" w:rsidR="0018369C" w:rsidRPr="0018369C" w:rsidRDefault="0018369C" w:rsidP="001836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Masks will be on hand at stops in case a cyclist has lost their mask on the route.</w:t>
      </w:r>
    </w:p>
    <w:p w14:paraId="41509B39" w14:textId="228A2AAE" w:rsidR="0018369C" w:rsidRPr="0018369C" w:rsidRDefault="0018369C" w:rsidP="001836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Individually packaged </w:t>
      </w:r>
      <w:r w:rsidR="00511EFA">
        <w:rPr>
          <w:rFonts w:ascii="inherit" w:eastAsia="Times New Roman" w:hAnsi="inherit" w:cs="Times New Roman"/>
          <w:color w:val="555555"/>
          <w:sz w:val="27"/>
          <w:szCs w:val="27"/>
        </w:rPr>
        <w:t>food/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snacks/whole fruit available as self-serve for cyclists.</w:t>
      </w:r>
    </w:p>
    <w:p w14:paraId="4C5FA9A8" w14:textId="77777777" w:rsidR="0018369C" w:rsidRPr="0018369C" w:rsidRDefault="0018369C" w:rsidP="001836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Volunteers will restock items, but not serve cyclists.</w:t>
      </w:r>
    </w:p>
    <w:p w14:paraId="49AC483A" w14:textId="77777777" w:rsidR="0018369C" w:rsidRPr="0018369C" w:rsidRDefault="0018369C" w:rsidP="001836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Individual packets of sports drink at the hydration area to mix into your water bottles.</w:t>
      </w:r>
    </w:p>
    <w:p w14:paraId="715BC291" w14:textId="77777777" w:rsidR="0018369C" w:rsidRPr="0018369C" w:rsidRDefault="0018369C" w:rsidP="001836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Plastic sheeting or enhanced distances between volunteers and cyclists will be included based on the current disease transmission rates by location.</w:t>
      </w:r>
    </w:p>
    <w:p w14:paraId="68442B49" w14:textId="77777777" w:rsidR="0018369C" w:rsidRPr="0018369C" w:rsidRDefault="0018369C" w:rsidP="001836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Volunteers will be on site to direct cyclists to park their bike at a safe distance from the food and hydration area and put their masks on if they have been removed.</w:t>
      </w:r>
    </w:p>
    <w:p w14:paraId="1A3D7E0B" w14:textId="2994192C" w:rsidR="0018369C" w:rsidRPr="0018369C" w:rsidRDefault="0018369C" w:rsidP="001836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lastRenderedPageBreak/>
        <w:t>Portable toilets will be staged apart from one another with hand sanitizer stations.</w:t>
      </w:r>
    </w:p>
    <w:p w14:paraId="12635BEF" w14:textId="77777777" w:rsidR="0018369C" w:rsidRPr="0018369C" w:rsidRDefault="0018369C" w:rsidP="001836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All cyclists will be required to dispose of their own recycling and trash in designated bins.</w:t>
      </w:r>
    </w:p>
    <w:p w14:paraId="574CB504" w14:textId="7B5BB701" w:rsidR="00511EFA" w:rsidRDefault="00511EFA" w:rsidP="00511E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Dining 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tables and chairs </w:t>
      </w:r>
      <w:r w:rsidR="00AD2BB8">
        <w:rPr>
          <w:rFonts w:ascii="inherit" w:eastAsia="Times New Roman" w:hAnsi="inherit" w:cs="Times New Roman"/>
          <w:color w:val="555555"/>
          <w:sz w:val="27"/>
          <w:szCs w:val="27"/>
        </w:rPr>
        <w:t xml:space="preserve">will be 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spaced for social distance with </w:t>
      </w:r>
      <w:r w:rsidR="00AD2BB8">
        <w:rPr>
          <w:rFonts w:ascii="inherit" w:eastAsia="Times New Roman" w:hAnsi="inherit" w:cs="Times New Roman"/>
          <w:color w:val="555555"/>
          <w:sz w:val="27"/>
          <w:szCs w:val="27"/>
        </w:rPr>
        <w:t xml:space="preserve">a max capacity of 8 per table.  </w:t>
      </w:r>
    </w:p>
    <w:p w14:paraId="67589844" w14:textId="0152D9ED" w:rsidR="00511EFA" w:rsidRPr="0018369C" w:rsidRDefault="00511EFA" w:rsidP="00511E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>
        <w:rPr>
          <w:rFonts w:ascii="inherit" w:eastAsia="Times New Roman" w:hAnsi="inherit" w:cs="Times New Roman"/>
          <w:color w:val="555555"/>
          <w:sz w:val="27"/>
          <w:szCs w:val="27"/>
        </w:rPr>
        <w:t>Building occupancy will be reduced to 50% capacity or as directed by the CDC at time of event.</w:t>
      </w:r>
    </w:p>
    <w:p w14:paraId="48B3677C" w14:textId="77777777" w:rsidR="0018369C" w:rsidRPr="0018369C" w:rsidRDefault="0018369C" w:rsidP="0018369C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</w:pPr>
      <w:r w:rsidRPr="0018369C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 xml:space="preserve">What to Expect at the Finish </w:t>
      </w:r>
      <w:proofErr w:type="gramStart"/>
      <w:r w:rsidRPr="0018369C">
        <w:rPr>
          <w:rFonts w:ascii="Source Sans Pro" w:eastAsia="Times New Roman" w:hAnsi="Source Sans Pro" w:cs="Times New Roman"/>
          <w:b/>
          <w:bCs/>
          <w:color w:val="555555"/>
          <w:sz w:val="32"/>
          <w:szCs w:val="32"/>
        </w:rPr>
        <w:t>Line</w:t>
      </w:r>
      <w:proofErr w:type="gramEnd"/>
    </w:p>
    <w:p w14:paraId="2595D9D0" w14:textId="591D5BCB" w:rsidR="0018369C" w:rsidRPr="0018369C" w:rsidRDefault="00566A0E" w:rsidP="00183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Post-Ride festivities will take place at the UM Western Campus and setup to ensure social-distancing protocols.  </w:t>
      </w:r>
    </w:p>
    <w:p w14:paraId="40C655FB" w14:textId="600C54B8" w:rsidR="00566A0E" w:rsidRDefault="00B95977" w:rsidP="00183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>
        <w:rPr>
          <w:rFonts w:ascii="inherit" w:eastAsia="Times New Roman" w:hAnsi="inherit" w:cs="Times New Roman"/>
          <w:color w:val="555555"/>
          <w:sz w:val="27"/>
          <w:szCs w:val="27"/>
        </w:rPr>
        <w:t>POD style seating will be utilized</w:t>
      </w:r>
      <w:r w:rsidR="00566A0E">
        <w:rPr>
          <w:rFonts w:ascii="inherit" w:eastAsia="Times New Roman" w:hAnsi="inherit" w:cs="Times New Roman"/>
          <w:color w:val="555555"/>
          <w:sz w:val="27"/>
          <w:szCs w:val="27"/>
        </w:rPr>
        <w:t xml:space="preserve"> with a max capacity of 8 per table.  </w:t>
      </w:r>
    </w:p>
    <w:p w14:paraId="0B6FCD38" w14:textId="3D9C6FC0" w:rsidR="0018369C" w:rsidRDefault="0018369C" w:rsidP="00183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Beer garden </w:t>
      </w:r>
      <w:r w:rsidR="00566A0E">
        <w:rPr>
          <w:rFonts w:ascii="inherit" w:eastAsia="Times New Roman" w:hAnsi="inherit" w:cs="Times New Roman"/>
          <w:color w:val="555555"/>
          <w:sz w:val="27"/>
          <w:szCs w:val="27"/>
        </w:rPr>
        <w:t>will be</w:t>
      </w: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 xml:space="preserve"> set-up for social distancing protocols</w:t>
      </w:r>
      <w:r w:rsidR="00566A0E">
        <w:rPr>
          <w:rFonts w:ascii="inherit" w:eastAsia="Times New Roman" w:hAnsi="inherit" w:cs="Times New Roman"/>
          <w:color w:val="555555"/>
          <w:sz w:val="27"/>
          <w:szCs w:val="27"/>
        </w:rPr>
        <w:t>, staffed by volunteers.</w:t>
      </w:r>
    </w:p>
    <w:p w14:paraId="3577ED92" w14:textId="13E9C1B1" w:rsidR="00566A0E" w:rsidRPr="0018369C" w:rsidRDefault="00566A0E" w:rsidP="00183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Post-ride meals will be served by UM Campus staff.  </w:t>
      </w:r>
    </w:p>
    <w:p w14:paraId="5B2084D5" w14:textId="297B44F0" w:rsidR="0018369C" w:rsidRPr="0018369C" w:rsidRDefault="00566A0E" w:rsidP="00183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>
        <w:rPr>
          <w:rFonts w:ascii="inherit" w:eastAsia="Times New Roman" w:hAnsi="inherit" w:cs="Times New Roman"/>
          <w:color w:val="555555"/>
          <w:sz w:val="27"/>
          <w:szCs w:val="27"/>
        </w:rPr>
        <w:t xml:space="preserve">Please sit &amp; eat only with the RATPOD group you have arrived with and </w:t>
      </w:r>
      <w:r w:rsidR="0018369C" w:rsidRPr="0018369C">
        <w:rPr>
          <w:rFonts w:ascii="inherit" w:eastAsia="Times New Roman" w:hAnsi="inherit" w:cs="Times New Roman"/>
          <w:color w:val="555555"/>
          <w:sz w:val="27"/>
          <w:szCs w:val="27"/>
        </w:rPr>
        <w:t>follow social distancing protocols.</w:t>
      </w:r>
    </w:p>
    <w:p w14:paraId="2A3EDF32" w14:textId="77777777" w:rsidR="0018369C" w:rsidRPr="0018369C" w:rsidRDefault="0018369C" w:rsidP="00183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Hand sanitizer stations located throughout the finish line site.</w:t>
      </w:r>
    </w:p>
    <w:p w14:paraId="6853E2A7" w14:textId="77777777" w:rsidR="0018369C" w:rsidRPr="0018369C" w:rsidRDefault="0018369C" w:rsidP="00183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Masks will be available in case cyclist lost their mask on the route.</w:t>
      </w:r>
    </w:p>
    <w:p w14:paraId="752B0E0F" w14:textId="77777777" w:rsidR="0018369C" w:rsidRPr="0018369C" w:rsidRDefault="0018369C" w:rsidP="001836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55555"/>
          <w:sz w:val="27"/>
          <w:szCs w:val="27"/>
        </w:rPr>
      </w:pPr>
      <w:r w:rsidRPr="0018369C">
        <w:rPr>
          <w:rFonts w:ascii="inherit" w:eastAsia="Times New Roman" w:hAnsi="inherit" w:cs="Times New Roman"/>
          <w:color w:val="555555"/>
          <w:sz w:val="27"/>
          <w:szCs w:val="27"/>
        </w:rPr>
        <w:t>All cyclists will be required to dispose of their own recycling and trash in designated bins.</w:t>
      </w:r>
    </w:p>
    <w:p w14:paraId="7E3EF57E" w14:textId="68FBB811" w:rsidR="0018369C" w:rsidRPr="0018369C" w:rsidRDefault="0018369C" w:rsidP="00566A0E">
      <w:pPr>
        <w:shd w:val="clear" w:color="auto" w:fill="FFFFFF"/>
        <w:spacing w:after="100" w:afterAutospacing="1" w:line="240" w:lineRule="auto"/>
      </w:pPr>
      <w:r w:rsidRPr="0018369C"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We will continue to </w:t>
      </w:r>
      <w:r w:rsidR="00566A0E">
        <w:rPr>
          <w:rFonts w:ascii="Source Sans Pro" w:eastAsia="Times New Roman" w:hAnsi="Source Sans Pro" w:cs="Times New Roman"/>
          <w:color w:val="555555"/>
          <w:sz w:val="27"/>
          <w:szCs w:val="27"/>
        </w:rPr>
        <w:t>re-evaluate the above protocols</w:t>
      </w:r>
      <w:r w:rsidR="00AD2BB8">
        <w:rPr>
          <w:rFonts w:ascii="Source Sans Pro" w:eastAsia="Times New Roman" w:hAnsi="Source Sans Pro" w:cs="Times New Roman"/>
          <w:color w:val="555555"/>
          <w:sz w:val="27"/>
          <w:szCs w:val="27"/>
        </w:rPr>
        <w:t xml:space="preserve"> and look forward to working with our riders, our staff and our volunteers to provide a safe event for all.  </w:t>
      </w:r>
    </w:p>
    <w:sectPr w:rsidR="0018369C" w:rsidRPr="0018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388"/>
    <w:multiLevelType w:val="multilevel"/>
    <w:tmpl w:val="DE76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67962"/>
    <w:multiLevelType w:val="multilevel"/>
    <w:tmpl w:val="0C8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46D47"/>
    <w:multiLevelType w:val="multilevel"/>
    <w:tmpl w:val="F90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B2D10"/>
    <w:multiLevelType w:val="multilevel"/>
    <w:tmpl w:val="D9DA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45C31"/>
    <w:multiLevelType w:val="multilevel"/>
    <w:tmpl w:val="34DA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A6413"/>
    <w:multiLevelType w:val="multilevel"/>
    <w:tmpl w:val="F934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6542E"/>
    <w:multiLevelType w:val="multilevel"/>
    <w:tmpl w:val="456A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51836"/>
    <w:multiLevelType w:val="multilevel"/>
    <w:tmpl w:val="301C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9C"/>
    <w:rsid w:val="0018369C"/>
    <w:rsid w:val="00511EFA"/>
    <w:rsid w:val="00566A0E"/>
    <w:rsid w:val="00AD2BB8"/>
    <w:rsid w:val="00B95977"/>
    <w:rsid w:val="00C274C3"/>
    <w:rsid w:val="00E4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0C96"/>
  <w15:chartTrackingRefBased/>
  <w15:docId w15:val="{3E24913B-A4FD-45F1-BF86-27A520FF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3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36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36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836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36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3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Imhoff</dc:creator>
  <cp:keywords/>
  <dc:description/>
  <cp:lastModifiedBy>Kim McKearnan</cp:lastModifiedBy>
  <cp:revision>3</cp:revision>
  <dcterms:created xsi:type="dcterms:W3CDTF">2021-03-05T01:00:00Z</dcterms:created>
  <dcterms:modified xsi:type="dcterms:W3CDTF">2021-03-05T01:00:00Z</dcterms:modified>
</cp:coreProperties>
</file>